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259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顺义公安局伤情鉴定及非正常死亡案件尸体运输、存储</w:t>
      </w:r>
    </w:p>
    <w:p w14:paraId="4217B475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</w:p>
    <w:p w14:paraId="18EBCB1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28359034"/>
      <w:bookmarkStart w:id="1" w:name="_Toc35393654"/>
      <w:bookmarkStart w:id="2" w:name="_Toc28359111"/>
      <w:bookmarkStart w:id="3" w:name="_Toc35393823"/>
    </w:p>
    <w:p w14:paraId="542C88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59AB37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</w:rPr>
        <w:t>顺义公安局伤情鉴定及非正常死亡案件尸体运输、存储</w:t>
      </w:r>
    </w:p>
    <w:p w14:paraId="4B721F2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采购项目名称：BJJQ-2025-948</w:t>
      </w:r>
    </w:p>
    <w:p w14:paraId="2E5E6821">
      <w:pPr>
        <w:pStyle w:val="19"/>
        <w:rPr>
          <w:rFonts w:hint="default"/>
        </w:rPr>
      </w:pPr>
    </w:p>
    <w:p w14:paraId="6BF6A8F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4" w:name="_Toc28359035"/>
      <w:bookmarkStart w:id="5" w:name="_Toc28359112"/>
      <w:bookmarkStart w:id="6" w:name="_Toc35393824"/>
      <w:bookmarkStart w:id="7" w:name="_Toc3539365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二、项目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终止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的原因</w:t>
      </w:r>
      <w:bookmarkEnd w:id="4"/>
      <w:bookmarkEnd w:id="5"/>
      <w:bookmarkEnd w:id="6"/>
      <w:bookmarkEnd w:id="7"/>
    </w:p>
    <w:p w14:paraId="1C8113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无通过资格性与符合性审查的供应商</w:t>
      </w:r>
      <w:bookmarkStart w:id="18" w:name="_GoBack"/>
      <w:bookmarkEnd w:id="18"/>
      <w:r>
        <w:rPr>
          <w:rFonts w:hint="eastAsia" w:ascii="Times New Roman" w:hAnsi="Times New Roman" w:eastAsia="宋体" w:cs="Times New Roman"/>
          <w:sz w:val="24"/>
          <w:szCs w:val="24"/>
          <w:u w:val="none"/>
          <w:lang w:eastAsia="zh-CN"/>
        </w:rPr>
        <w:t>。</w:t>
      </w:r>
    </w:p>
    <w:p w14:paraId="73436CFE">
      <w:pPr>
        <w:pStyle w:val="19"/>
        <w:rPr>
          <w:rFonts w:hint="eastAsia"/>
          <w:lang w:eastAsia="zh-CN"/>
        </w:rPr>
      </w:pPr>
    </w:p>
    <w:p w14:paraId="313041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8" w:name="_Toc35393656"/>
      <w:bookmarkStart w:id="9" w:name="_Toc3539382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8"/>
      <w:bookmarkEnd w:id="9"/>
    </w:p>
    <w:p w14:paraId="17E13C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。</w:t>
      </w:r>
    </w:p>
    <w:p w14:paraId="78F52E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</w:t>
      </w:r>
      <w:r>
        <w:rPr>
          <w:rFonts w:ascii="Times New Roman" w:hAnsi="Times New Roman" w:eastAsia="宋体"/>
          <w:color w:val="auto"/>
          <w:sz w:val="24"/>
          <w:szCs w:val="24"/>
        </w:rPr>
        <w:t>采购</w:t>
      </w:r>
      <w:r>
        <w:rPr>
          <w:rFonts w:ascii="Times New Roman" w:hAnsi="Times New Roman" w:eastAsia="宋体"/>
          <w:sz w:val="24"/>
          <w:szCs w:val="24"/>
        </w:rPr>
        <w:t>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BJJQ-2025-948</w:t>
      </w:r>
    </w:p>
    <w:p w14:paraId="115E3E37">
      <w:pPr>
        <w:pStyle w:val="19"/>
        <w:rPr>
          <w:rFonts w:hint="default"/>
        </w:rPr>
      </w:pPr>
    </w:p>
    <w:p w14:paraId="56662D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0" w:name="_Toc28359113"/>
      <w:bookmarkStart w:id="11" w:name="_Toc35393826"/>
      <w:bookmarkStart w:id="12" w:name="_Toc28359036"/>
      <w:bookmarkStart w:id="13" w:name="_Toc3539365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0F79DC7D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7B156AF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14" w:name="_Toc28359086"/>
      <w:bookmarkStart w:id="15" w:name="_Toc28359009"/>
      <w:r>
        <w:rPr>
          <w:rFonts w:hint="default" w:ascii="Times New Roman" w:hAnsi="Times New Roman" w:eastAsia="宋体" w:cs="Times New Roman"/>
          <w:sz w:val="24"/>
        </w:rPr>
        <w:t>名    称：北京市公安局顺义分局</w:t>
      </w:r>
    </w:p>
    <w:p w14:paraId="23FBB155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</w:t>
      </w:r>
      <w:r>
        <w:rPr>
          <w:rFonts w:hint="default" w:ascii="Times New Roman" w:hAnsi="Times New Roman" w:eastAsia="宋体" w:cs="Times New Roman"/>
          <w:color w:val="auto"/>
          <w:sz w:val="24"/>
        </w:rPr>
        <w:t>北京市顺义区顺平西路八号</w:t>
      </w:r>
    </w:p>
    <w:p w14:paraId="1217AB4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single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张</w:t>
      </w:r>
      <w:r>
        <w:rPr>
          <w:rFonts w:hint="default" w:ascii="Times New Roman" w:hAnsi="Times New Roman" w:eastAsia="宋体" w:cs="Times New Roman"/>
          <w:color w:val="auto"/>
          <w:sz w:val="24"/>
        </w:rPr>
        <w:t>老师，010-69423674</w:t>
      </w:r>
    </w:p>
    <w:p w14:paraId="5DD78D21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  <w:bookmarkEnd w:id="14"/>
      <w:bookmarkEnd w:id="15"/>
    </w:p>
    <w:p w14:paraId="3C5B1648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bookmarkStart w:id="16" w:name="_Toc28359010"/>
      <w:bookmarkStart w:id="17" w:name="_Toc28359087"/>
      <w:r>
        <w:rPr>
          <w:rFonts w:hint="default" w:ascii="Times New Roman" w:hAnsi="Times New Roman" w:eastAsia="宋体" w:cs="Times New Roman"/>
          <w:sz w:val="24"/>
        </w:rPr>
        <w:t>名    称：北京汇诚金桥国际招标咨询有限公司</w:t>
      </w:r>
    </w:p>
    <w:p w14:paraId="0BE74C7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    址：北京市东城区朝内大街南竹杆胡同6号北京INN3号楼9层</w:t>
      </w:r>
    </w:p>
    <w:p w14:paraId="7F6D26BC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李昶悦、赵一鸣，010-65173108、65170699</w:t>
      </w:r>
    </w:p>
    <w:p w14:paraId="042CD152">
      <w:pPr>
        <w:spacing w:line="360" w:lineRule="auto"/>
        <w:ind w:left="1080" w:leftChars="371" w:hanging="301" w:hangingChars="125"/>
        <w:jc w:val="left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  <w:bookmarkEnd w:id="16"/>
      <w:bookmarkEnd w:id="17"/>
    </w:p>
    <w:p w14:paraId="5A782E9F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李昶悦、赵一鸣</w:t>
      </w:r>
    </w:p>
    <w:p w14:paraId="7AC87991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电      话：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010-65173108、65170699</w:t>
      </w:r>
    </w:p>
    <w:p w14:paraId="0B75391A"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mODVlOTNhZTg4Y2QwZjMxMzg0YmU4ZWQ0M2FhOGYifQ=="/>
  </w:docVars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7D7E4D"/>
    <w:rsid w:val="008207D8"/>
    <w:rsid w:val="00840A65"/>
    <w:rsid w:val="008F6C56"/>
    <w:rsid w:val="00927EE7"/>
    <w:rsid w:val="009A45D3"/>
    <w:rsid w:val="00B2223A"/>
    <w:rsid w:val="00EC3331"/>
    <w:rsid w:val="02F95FAC"/>
    <w:rsid w:val="05080FE1"/>
    <w:rsid w:val="08E7479D"/>
    <w:rsid w:val="08F33D56"/>
    <w:rsid w:val="0B597A11"/>
    <w:rsid w:val="0C747AE2"/>
    <w:rsid w:val="0E0A401C"/>
    <w:rsid w:val="0F4E618A"/>
    <w:rsid w:val="11D12871"/>
    <w:rsid w:val="141A488D"/>
    <w:rsid w:val="14245F1C"/>
    <w:rsid w:val="14773A8D"/>
    <w:rsid w:val="187205F4"/>
    <w:rsid w:val="1AA83E09"/>
    <w:rsid w:val="1BCA6B98"/>
    <w:rsid w:val="1C073948"/>
    <w:rsid w:val="1C485FFA"/>
    <w:rsid w:val="1F1D16D5"/>
    <w:rsid w:val="202D5611"/>
    <w:rsid w:val="21F756E3"/>
    <w:rsid w:val="22803368"/>
    <w:rsid w:val="231D1CA3"/>
    <w:rsid w:val="234C07DB"/>
    <w:rsid w:val="28B85BDD"/>
    <w:rsid w:val="29D06741"/>
    <w:rsid w:val="2A7614CF"/>
    <w:rsid w:val="2B9351F9"/>
    <w:rsid w:val="2C877C65"/>
    <w:rsid w:val="2D8576E9"/>
    <w:rsid w:val="313F54DB"/>
    <w:rsid w:val="327B69E7"/>
    <w:rsid w:val="344E43B3"/>
    <w:rsid w:val="36721EAF"/>
    <w:rsid w:val="36835E6A"/>
    <w:rsid w:val="36C71744"/>
    <w:rsid w:val="3CA07775"/>
    <w:rsid w:val="41FD11C6"/>
    <w:rsid w:val="426D4EF0"/>
    <w:rsid w:val="43317379"/>
    <w:rsid w:val="464A259E"/>
    <w:rsid w:val="48AC1250"/>
    <w:rsid w:val="4DE90850"/>
    <w:rsid w:val="4EC5306C"/>
    <w:rsid w:val="50813BA3"/>
    <w:rsid w:val="50964CC0"/>
    <w:rsid w:val="51F55A16"/>
    <w:rsid w:val="53277E51"/>
    <w:rsid w:val="534D3630"/>
    <w:rsid w:val="536966BB"/>
    <w:rsid w:val="5554024D"/>
    <w:rsid w:val="569C2904"/>
    <w:rsid w:val="59557295"/>
    <w:rsid w:val="5B2B24A8"/>
    <w:rsid w:val="5DA56542"/>
    <w:rsid w:val="5F704F4E"/>
    <w:rsid w:val="6155520D"/>
    <w:rsid w:val="63541388"/>
    <w:rsid w:val="650049A6"/>
    <w:rsid w:val="656E190F"/>
    <w:rsid w:val="6AEE6FAC"/>
    <w:rsid w:val="715916C6"/>
    <w:rsid w:val="72FA2A34"/>
    <w:rsid w:val="737D58C2"/>
    <w:rsid w:val="749C3B22"/>
    <w:rsid w:val="7F26748A"/>
    <w:rsid w:val="7F857B2A"/>
    <w:rsid w:val="7FD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23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7"/>
    <w:next w:val="7"/>
    <w:link w:val="27"/>
    <w:autoRedefine/>
    <w:semiHidden/>
    <w:unhideWhenUsed/>
    <w:qFormat/>
    <w:uiPriority w:val="99"/>
    <w:rPr>
      <w:rFonts w:ascii="等线" w:hAnsi="等线" w:eastAsia="等线"/>
      <w:b/>
      <w:bCs/>
      <w:szCs w:val="22"/>
    </w:rPr>
  </w:style>
  <w:style w:type="paragraph" w:styleId="14">
    <w:name w:val="Body Text First Indent"/>
    <w:basedOn w:val="2"/>
    <w:next w:val="1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">
    <w:name w:val="正文首行缩进 21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20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6"/>
    <w:link w:val="7"/>
    <w:autoRedefine/>
    <w:semiHidden/>
    <w:qFormat/>
    <w:uiPriority w:val="99"/>
  </w:style>
  <w:style w:type="character" w:customStyle="1" w:styleId="24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5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6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27">
    <w:name w:val="批注主题 字符"/>
    <w:link w:val="13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294</Characters>
  <Lines>3</Lines>
  <Paragraphs>1</Paragraphs>
  <TotalTime>6</TotalTime>
  <ScaleCrop>false</ScaleCrop>
  <LinksUpToDate>false</LinksUpToDate>
  <CharactersWithSpaces>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2026-02-04T06:45:14Z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A0C355C6E05442D598BA1135FC93690C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