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color w:val="000000"/>
          <w:sz w:val="27"/>
          <w:szCs w:val="27"/>
          <w:shd w:val="clear" w:color="auto" w:fill="FFFFFF"/>
        </w:rPr>
      </w:pPr>
      <w:r>
        <w:rPr>
          <w:rFonts w:hint="eastAsia" w:ascii="微软雅黑" w:hAnsi="微软雅黑" w:eastAsia="微软雅黑"/>
          <w:b/>
          <w:bCs/>
          <w:color w:val="000000"/>
          <w:sz w:val="27"/>
          <w:szCs w:val="27"/>
          <w:shd w:val="clear" w:color="auto" w:fill="FFFFFF"/>
          <w:lang w:val="en-US" w:eastAsia="zh-CN"/>
        </w:rPr>
        <w:t>大兴区清城办公区、大兴区第四办公区、大兴区第六办公区物业服务项目</w:t>
      </w:r>
      <w:r>
        <w:rPr>
          <w:rFonts w:hint="eastAsia" w:ascii="微软雅黑" w:hAnsi="微软雅黑" w:eastAsia="微软雅黑"/>
          <w:b/>
          <w:bCs/>
          <w:color w:val="000000"/>
          <w:sz w:val="27"/>
          <w:szCs w:val="27"/>
          <w:shd w:val="clear" w:color="auto" w:fill="FFFFFF"/>
        </w:rPr>
        <w:t>采购需求公示公告</w:t>
      </w:r>
    </w:p>
    <w:p>
      <w:pPr>
        <w:pStyle w:val="5"/>
        <w:shd w:val="clear" w:color="auto" w:fill="FFFFFF"/>
        <w:spacing w:beforeLines="50" w:beforeAutospacing="0" w:after="0" w:afterAutospacing="0"/>
        <w:ind w:firstLine="420"/>
        <w:rPr>
          <w:rFonts w:ascii="微软雅黑" w:hAnsi="微软雅黑" w:eastAsia="微软雅黑"/>
          <w:color w:val="000000"/>
          <w:sz w:val="18"/>
          <w:szCs w:val="18"/>
        </w:rPr>
      </w:pPr>
      <w:r>
        <w:rPr>
          <w:rStyle w:val="8"/>
          <w:rFonts w:hint="eastAsia"/>
          <w:color w:val="000000"/>
          <w:sz w:val="21"/>
          <w:szCs w:val="21"/>
        </w:rPr>
        <w:t>为保证采购工作的公平、公正，采购人在招标前就下述货物或服务的采购需求予以公示，征求潜在供应商意见和建议,并开展后续招标活动：</w:t>
      </w:r>
    </w:p>
    <w:p>
      <w:pPr>
        <w:pStyle w:val="5"/>
        <w:shd w:val="clear" w:color="auto" w:fill="FFFFFF"/>
        <w:spacing w:before="0" w:beforeAutospacing="0" w:after="0" w:afterAutospacing="0"/>
        <w:ind w:left="420"/>
        <w:rPr>
          <w:rFonts w:hint="eastAsia" w:ascii="宋体" w:hAnsi="宋体" w:eastAsia="宋体" w:cs="宋体"/>
          <w:color w:val="auto"/>
          <w:kern w:val="0"/>
          <w:sz w:val="21"/>
          <w:szCs w:val="21"/>
          <w:lang w:val="en-US" w:eastAsia="zh-CN" w:bidi="ar-SA"/>
        </w:rPr>
      </w:pPr>
      <w:r>
        <w:rPr>
          <w:rFonts w:hint="eastAsia"/>
          <w:color w:val="000000"/>
          <w:sz w:val="21"/>
          <w:szCs w:val="21"/>
        </w:rPr>
        <w:t>1.</w:t>
      </w:r>
      <w:r>
        <w:rPr>
          <w:rFonts w:hint="eastAsia"/>
          <w:color w:val="000000"/>
          <w:sz w:val="14"/>
          <w:szCs w:val="14"/>
        </w:rPr>
        <w:t>  </w:t>
      </w:r>
      <w:r>
        <w:rPr>
          <w:rFonts w:hint="eastAsia"/>
          <w:color w:val="000000"/>
          <w:sz w:val="14"/>
          <w:szCs w:val="14"/>
          <w:lang w:val="en-US" w:eastAsia="zh-CN"/>
        </w:rPr>
        <w:t xml:space="preserve">  </w:t>
      </w:r>
      <w:r>
        <w:rPr>
          <w:rFonts w:hint="eastAsia"/>
          <w:color w:val="000000"/>
          <w:sz w:val="21"/>
          <w:szCs w:val="21"/>
        </w:rPr>
        <w:t>项目名称：</w:t>
      </w:r>
      <w:r>
        <w:rPr>
          <w:rFonts w:hint="eastAsia" w:cs="宋体"/>
          <w:color w:val="auto"/>
          <w:kern w:val="0"/>
          <w:sz w:val="21"/>
          <w:szCs w:val="21"/>
          <w:lang w:val="en-US" w:eastAsia="zh-CN" w:bidi="ar-SA"/>
        </w:rPr>
        <w:t>大兴区清城办公区、大兴区第四办公区、大兴区第六办公区物业服务项目</w:t>
      </w:r>
    </w:p>
    <w:p>
      <w:pPr>
        <w:pStyle w:val="5"/>
        <w:shd w:val="clear" w:color="auto" w:fill="FFFFFF"/>
        <w:spacing w:before="0" w:beforeAutospacing="0" w:after="0" w:afterAutospacing="0"/>
        <w:ind w:left="420"/>
        <w:rPr>
          <w:rFonts w:hint="eastAsia"/>
          <w:color w:val="000000"/>
          <w:sz w:val="21"/>
          <w:szCs w:val="21"/>
          <w:lang w:val="en-US" w:eastAsia="zh-CN"/>
        </w:rPr>
      </w:pPr>
      <w:r>
        <w:rPr>
          <w:rFonts w:hint="eastAsia"/>
          <w:color w:val="000000"/>
          <w:sz w:val="21"/>
          <w:szCs w:val="21"/>
        </w:rPr>
        <w:t xml:space="preserve">2.  采购编号： </w:t>
      </w:r>
      <w:r>
        <w:rPr>
          <w:rFonts w:hint="eastAsia"/>
          <w:color w:val="000000"/>
          <w:sz w:val="21"/>
          <w:szCs w:val="21"/>
          <w:lang w:val="en-US" w:eastAsia="zh-CN"/>
        </w:rPr>
        <w:t>DXCG＿21＿0590</w:t>
      </w:r>
    </w:p>
    <w:p>
      <w:pPr>
        <w:pStyle w:val="5"/>
        <w:shd w:val="clear" w:color="auto" w:fill="FFFFFF"/>
        <w:spacing w:before="0" w:beforeAutospacing="0" w:after="0" w:afterAutospacing="0"/>
        <w:ind w:left="420"/>
        <w:rPr>
          <w:rFonts w:ascii="微软雅黑" w:hAnsi="微软雅黑" w:eastAsia="微软雅黑"/>
          <w:color w:val="auto"/>
          <w:sz w:val="18"/>
          <w:szCs w:val="18"/>
        </w:rPr>
      </w:pPr>
      <w:r>
        <w:rPr>
          <w:rFonts w:hint="eastAsia"/>
          <w:color w:val="000000"/>
          <w:sz w:val="21"/>
          <w:szCs w:val="21"/>
        </w:rPr>
        <w:t>3.</w:t>
      </w:r>
      <w:r>
        <w:rPr>
          <w:rFonts w:hint="eastAsia"/>
          <w:color w:val="000000"/>
          <w:sz w:val="14"/>
          <w:szCs w:val="14"/>
        </w:rPr>
        <w:t>   </w:t>
      </w:r>
      <w:r>
        <w:rPr>
          <w:rFonts w:hint="eastAsia"/>
          <w:color w:val="000000"/>
          <w:sz w:val="21"/>
          <w:szCs w:val="21"/>
        </w:rPr>
        <w:t>需求公示</w:t>
      </w:r>
      <w:r>
        <w:rPr>
          <w:rFonts w:hint="eastAsia"/>
          <w:color w:val="auto"/>
          <w:sz w:val="21"/>
          <w:szCs w:val="21"/>
        </w:rPr>
        <w:t>内容:详见附件。</w:t>
      </w:r>
    </w:p>
    <w:p>
      <w:pPr>
        <w:pStyle w:val="5"/>
        <w:shd w:val="clear" w:color="auto" w:fill="FFFFFF"/>
        <w:spacing w:before="0" w:beforeAutospacing="0" w:after="0" w:afterAutospacing="0"/>
        <w:ind w:left="420"/>
        <w:rPr>
          <w:rFonts w:ascii="微软雅黑" w:hAnsi="微软雅黑" w:eastAsia="微软雅黑"/>
          <w:color w:val="auto"/>
          <w:sz w:val="18"/>
          <w:szCs w:val="18"/>
        </w:rPr>
      </w:pPr>
      <w:r>
        <w:rPr>
          <w:rFonts w:hint="eastAsia"/>
          <w:color w:val="auto"/>
          <w:sz w:val="21"/>
          <w:szCs w:val="21"/>
        </w:rPr>
        <w:t>4.</w:t>
      </w:r>
      <w:r>
        <w:rPr>
          <w:rFonts w:hint="eastAsia"/>
          <w:color w:val="auto"/>
          <w:sz w:val="14"/>
          <w:szCs w:val="14"/>
        </w:rPr>
        <w:t>   </w:t>
      </w:r>
      <w:r>
        <w:rPr>
          <w:rFonts w:hint="eastAsia"/>
          <w:color w:val="auto"/>
          <w:sz w:val="21"/>
          <w:szCs w:val="21"/>
        </w:rPr>
        <w:t>文件获取时间及办法：即日起至回复意见截止时间止，供应商可登录北京市政府采购网（www.ccgp-beijing.gov.cn）“区级-其他”公告栏目下载技术需求书。</w:t>
      </w:r>
    </w:p>
    <w:p>
      <w:pPr>
        <w:pStyle w:val="5"/>
        <w:shd w:val="clear" w:color="auto" w:fill="FFFFFF"/>
        <w:spacing w:before="0" w:beforeAutospacing="0" w:after="0" w:afterAutospacing="0"/>
        <w:ind w:left="420"/>
        <w:rPr>
          <w:rFonts w:ascii="微软雅黑" w:hAnsi="微软雅黑" w:eastAsia="微软雅黑"/>
          <w:color w:val="auto"/>
          <w:sz w:val="18"/>
          <w:szCs w:val="18"/>
        </w:rPr>
      </w:pPr>
      <w:r>
        <w:rPr>
          <w:rFonts w:hint="eastAsia"/>
          <w:color w:val="auto"/>
          <w:sz w:val="21"/>
          <w:szCs w:val="21"/>
        </w:rPr>
        <w:t>5.</w:t>
      </w:r>
      <w:r>
        <w:rPr>
          <w:rFonts w:hint="eastAsia"/>
          <w:color w:val="auto"/>
          <w:sz w:val="14"/>
          <w:szCs w:val="14"/>
        </w:rPr>
        <w:t>   </w:t>
      </w:r>
      <w:r>
        <w:rPr>
          <w:rFonts w:hint="eastAsia"/>
          <w:color w:val="auto"/>
          <w:sz w:val="21"/>
          <w:szCs w:val="21"/>
        </w:rPr>
        <w:t>回复意见截止时间：202</w:t>
      </w:r>
      <w:r>
        <w:rPr>
          <w:rFonts w:hint="eastAsia"/>
          <w:color w:val="auto"/>
          <w:sz w:val="21"/>
          <w:szCs w:val="21"/>
          <w:lang w:val="en-US" w:eastAsia="zh-CN"/>
        </w:rPr>
        <w:t>1</w:t>
      </w:r>
      <w:r>
        <w:rPr>
          <w:rFonts w:hint="eastAsia"/>
          <w:color w:val="auto"/>
          <w:sz w:val="21"/>
          <w:szCs w:val="21"/>
        </w:rPr>
        <w:t>年</w:t>
      </w:r>
      <w:r>
        <w:rPr>
          <w:rFonts w:hint="eastAsia"/>
          <w:color w:val="auto"/>
          <w:sz w:val="21"/>
          <w:szCs w:val="21"/>
          <w:lang w:val="en-US" w:eastAsia="zh-CN"/>
        </w:rPr>
        <w:t>8</w:t>
      </w:r>
      <w:r>
        <w:rPr>
          <w:rFonts w:hint="eastAsia"/>
          <w:color w:val="auto"/>
          <w:sz w:val="21"/>
          <w:szCs w:val="21"/>
        </w:rPr>
        <w:t>月</w:t>
      </w:r>
      <w:r>
        <w:rPr>
          <w:rFonts w:hint="eastAsia"/>
          <w:color w:val="auto"/>
          <w:sz w:val="21"/>
          <w:szCs w:val="21"/>
          <w:lang w:val="en-US" w:eastAsia="zh-CN"/>
        </w:rPr>
        <w:t>27</w:t>
      </w:r>
      <w:r>
        <w:rPr>
          <w:rFonts w:hint="eastAsia"/>
          <w:color w:val="auto"/>
          <w:sz w:val="21"/>
          <w:szCs w:val="21"/>
        </w:rPr>
        <w:t>日  16:00（北京时间）</w:t>
      </w:r>
    </w:p>
    <w:p>
      <w:pPr>
        <w:pStyle w:val="5"/>
        <w:shd w:val="clear" w:color="auto" w:fill="FFFFFF"/>
        <w:spacing w:before="0" w:beforeAutospacing="0" w:after="0" w:afterAutospacing="0"/>
        <w:ind w:left="420"/>
        <w:rPr>
          <w:rFonts w:ascii="微软雅黑" w:hAnsi="微软雅黑" w:eastAsia="微软雅黑"/>
          <w:color w:val="auto"/>
          <w:sz w:val="18"/>
          <w:szCs w:val="18"/>
        </w:rPr>
      </w:pPr>
      <w:r>
        <w:rPr>
          <w:rFonts w:hint="eastAsia"/>
          <w:color w:val="auto"/>
          <w:sz w:val="21"/>
          <w:szCs w:val="21"/>
        </w:rPr>
        <w:t>6.</w:t>
      </w:r>
      <w:r>
        <w:rPr>
          <w:rFonts w:hint="eastAsia"/>
          <w:color w:val="auto"/>
          <w:sz w:val="14"/>
          <w:szCs w:val="14"/>
        </w:rPr>
        <w:t>   </w:t>
      </w:r>
      <w:r>
        <w:rPr>
          <w:rFonts w:hint="eastAsia"/>
          <w:color w:val="auto"/>
          <w:sz w:val="21"/>
          <w:szCs w:val="21"/>
        </w:rPr>
        <w:t>回复意见格式：请按照附件中技术（服务）建议书的参考格式提出对本项目技术（服务）需求书中倾向性条款及要求的修改理由和修改建议。</w:t>
      </w:r>
    </w:p>
    <w:p>
      <w:pPr>
        <w:pStyle w:val="5"/>
        <w:shd w:val="clear" w:color="auto" w:fill="FFFFFF"/>
        <w:spacing w:before="0" w:beforeAutospacing="0" w:after="0" w:afterAutospacing="0"/>
        <w:ind w:left="420"/>
        <w:rPr>
          <w:rFonts w:ascii="微软雅黑" w:hAnsi="微软雅黑" w:eastAsia="微软雅黑"/>
          <w:color w:val="auto"/>
          <w:sz w:val="18"/>
          <w:szCs w:val="18"/>
        </w:rPr>
      </w:pPr>
      <w:r>
        <w:rPr>
          <w:rFonts w:hint="eastAsia"/>
          <w:color w:val="auto"/>
          <w:sz w:val="21"/>
          <w:szCs w:val="21"/>
        </w:rPr>
        <w:t>7.</w:t>
      </w:r>
      <w:r>
        <w:rPr>
          <w:rFonts w:hint="eastAsia"/>
          <w:color w:val="auto"/>
          <w:sz w:val="14"/>
          <w:szCs w:val="14"/>
        </w:rPr>
        <w:t>   </w:t>
      </w:r>
      <w:r>
        <w:rPr>
          <w:rFonts w:hint="eastAsia"/>
          <w:color w:val="auto"/>
          <w:sz w:val="21"/>
          <w:szCs w:val="21"/>
        </w:rPr>
        <w:t>回复意见方式</w:t>
      </w:r>
    </w:p>
    <w:p>
      <w:pPr>
        <w:pStyle w:val="5"/>
        <w:shd w:val="clear" w:color="auto" w:fill="FFFFFF"/>
        <w:spacing w:before="0" w:beforeAutospacing="0" w:after="0" w:afterAutospacing="0"/>
        <w:ind w:left="420"/>
        <w:rPr>
          <w:rFonts w:ascii="微软雅黑" w:hAnsi="微软雅黑" w:eastAsia="微软雅黑"/>
          <w:color w:val="auto"/>
          <w:sz w:val="18"/>
          <w:szCs w:val="18"/>
        </w:rPr>
      </w:pPr>
      <w:r>
        <w:rPr>
          <w:rFonts w:hint="eastAsia"/>
          <w:color w:val="auto"/>
          <w:sz w:val="21"/>
          <w:szCs w:val="21"/>
        </w:rPr>
        <w:t>1)</w:t>
      </w:r>
      <w:r>
        <w:rPr>
          <w:rFonts w:hint="eastAsia"/>
          <w:color w:val="auto"/>
          <w:sz w:val="14"/>
          <w:szCs w:val="14"/>
        </w:rPr>
        <w:t>   </w:t>
      </w:r>
      <w:r>
        <w:rPr>
          <w:rFonts w:hint="eastAsia"/>
          <w:color w:val="auto"/>
          <w:sz w:val="21"/>
          <w:szCs w:val="21"/>
        </w:rPr>
        <w:t>书面回复</w:t>
      </w:r>
    </w:p>
    <w:p>
      <w:pPr>
        <w:pStyle w:val="5"/>
        <w:shd w:val="clear" w:color="auto" w:fill="FFFFFF"/>
        <w:spacing w:before="0" w:beforeAutospacing="0" w:after="0" w:afterAutospacing="0"/>
        <w:ind w:firstLine="420"/>
        <w:rPr>
          <w:rFonts w:ascii="微软雅黑" w:hAnsi="微软雅黑" w:eastAsia="微软雅黑"/>
          <w:color w:val="auto"/>
          <w:sz w:val="18"/>
          <w:szCs w:val="18"/>
        </w:rPr>
      </w:pPr>
      <w:r>
        <w:rPr>
          <w:rFonts w:hint="eastAsia"/>
          <w:color w:val="auto"/>
          <w:sz w:val="21"/>
          <w:szCs w:val="21"/>
        </w:rPr>
        <w:t>将建议书书面材料加盖供应商公章后密封送达</w:t>
      </w:r>
      <w:r>
        <w:rPr>
          <w:rFonts w:hint="eastAsia"/>
          <w:color w:val="auto"/>
          <w:sz w:val="21"/>
          <w:szCs w:val="21"/>
          <w:u w:val="single"/>
        </w:rPr>
        <w:t>北京市</w:t>
      </w:r>
      <w:r>
        <w:rPr>
          <w:rFonts w:hint="eastAsia"/>
          <w:color w:val="auto"/>
          <w:sz w:val="21"/>
          <w:szCs w:val="21"/>
          <w:u w:val="single"/>
          <w:lang w:eastAsia="zh-CN"/>
        </w:rPr>
        <w:t>大兴区机关事务管理服务中心</w:t>
      </w:r>
      <w:r>
        <w:rPr>
          <w:rFonts w:hint="eastAsia"/>
          <w:color w:val="auto"/>
          <w:sz w:val="21"/>
          <w:szCs w:val="21"/>
        </w:rPr>
        <w:t>，封袋上</w:t>
      </w:r>
      <w:r>
        <w:rPr>
          <w:rFonts w:hint="eastAsia"/>
          <w:color w:val="auto"/>
          <w:sz w:val="21"/>
          <w:szCs w:val="21"/>
          <w:shd w:val="clear" w:color="auto" w:fill="FFFFFF"/>
        </w:rPr>
        <w:t>注明xxx公司(公司名称)对</w:t>
      </w:r>
      <w:r>
        <w:rPr>
          <w:rFonts w:hint="eastAsia" w:cs="宋体"/>
          <w:color w:val="auto"/>
          <w:kern w:val="0"/>
          <w:sz w:val="21"/>
          <w:szCs w:val="21"/>
          <w:u w:val="single"/>
          <w:lang w:val="en-US" w:eastAsia="zh-CN" w:bidi="ar-SA"/>
        </w:rPr>
        <w:t>大兴区清城办公区、大兴区第四办公区、大兴区第六办公区物业服务项目</w:t>
      </w:r>
      <w:r>
        <w:rPr>
          <w:rFonts w:hint="eastAsia"/>
          <w:color w:val="auto"/>
          <w:sz w:val="21"/>
          <w:szCs w:val="21"/>
        </w:rPr>
        <w:t>政府采购项目的修改建议。</w:t>
      </w:r>
    </w:p>
    <w:p>
      <w:pPr>
        <w:pStyle w:val="5"/>
        <w:shd w:val="clear" w:color="auto" w:fill="FFFFFF"/>
        <w:spacing w:before="0" w:beforeAutospacing="0" w:after="0" w:afterAutospacing="0"/>
        <w:ind w:firstLine="420"/>
        <w:rPr>
          <w:rFonts w:ascii="微软雅黑" w:hAnsi="微软雅黑" w:eastAsia="微软雅黑"/>
          <w:color w:val="auto"/>
          <w:sz w:val="18"/>
          <w:szCs w:val="18"/>
        </w:rPr>
      </w:pPr>
      <w:r>
        <w:rPr>
          <w:rFonts w:hint="eastAsia"/>
          <w:color w:val="auto"/>
          <w:sz w:val="21"/>
          <w:szCs w:val="21"/>
        </w:rPr>
        <w:t>回复意见截止时间后送达的建议书以及不符合资格条件的供应商提交的建议书恕不接受。</w:t>
      </w:r>
    </w:p>
    <w:p>
      <w:pPr>
        <w:pStyle w:val="5"/>
        <w:shd w:val="clear" w:color="auto" w:fill="FFFFFF"/>
        <w:spacing w:before="0" w:beforeAutospacing="0" w:after="0" w:afterAutospacing="0"/>
        <w:ind w:left="420"/>
        <w:rPr>
          <w:rFonts w:ascii="微软雅黑" w:hAnsi="微软雅黑" w:eastAsia="微软雅黑"/>
          <w:color w:val="000000"/>
          <w:sz w:val="18"/>
          <w:szCs w:val="18"/>
        </w:rPr>
      </w:pPr>
      <w:r>
        <w:rPr>
          <w:rFonts w:hint="eastAsia"/>
          <w:color w:val="000000"/>
          <w:sz w:val="21"/>
          <w:szCs w:val="21"/>
        </w:rPr>
        <w:t>2)</w:t>
      </w:r>
      <w:r>
        <w:rPr>
          <w:rFonts w:hint="eastAsia"/>
          <w:color w:val="000000"/>
          <w:sz w:val="14"/>
          <w:szCs w:val="14"/>
        </w:rPr>
        <w:t>   </w:t>
      </w:r>
      <w:r>
        <w:rPr>
          <w:rFonts w:hint="eastAsia"/>
          <w:color w:val="000000"/>
          <w:sz w:val="21"/>
          <w:szCs w:val="21"/>
        </w:rPr>
        <w:t>电子邮件回复</w:t>
      </w:r>
    </w:p>
    <w:p>
      <w:pPr>
        <w:pStyle w:val="5"/>
        <w:shd w:val="clear" w:color="auto" w:fill="FFFFFF"/>
        <w:spacing w:before="0" w:beforeAutospacing="0" w:after="0" w:afterAutospacing="0"/>
        <w:ind w:firstLine="420"/>
        <w:rPr>
          <w:rFonts w:hint="eastAsia"/>
          <w:color w:val="000000"/>
          <w:sz w:val="21"/>
          <w:szCs w:val="21"/>
        </w:rPr>
      </w:pPr>
      <w:r>
        <w:rPr>
          <w:rFonts w:hint="eastAsia"/>
          <w:color w:val="000000"/>
          <w:sz w:val="21"/>
          <w:szCs w:val="21"/>
        </w:rPr>
        <w:t>在书面回复的同时，请将建议书扫描件及可编辑的word电子版发送至以下电子邮箱：</w:t>
      </w:r>
      <w:r>
        <w:rPr>
          <w:rFonts w:hint="eastAsia" w:ascii="宋体" w:hAnsi="宋体" w:cs="宋体"/>
          <w:kern w:val="0"/>
          <w:sz w:val="24"/>
        </w:rPr>
        <w:t>　</w:t>
      </w:r>
      <w:r>
        <w:rPr>
          <w:rFonts w:hint="eastAsia"/>
          <w:color w:val="000000"/>
          <w:sz w:val="21"/>
          <w:szCs w:val="21"/>
          <w:lang w:val="en-US" w:eastAsia="zh-CN"/>
        </w:rPr>
        <w:t>Wpny903@sohu.com</w:t>
      </w:r>
    </w:p>
    <w:p>
      <w:pPr>
        <w:pStyle w:val="5"/>
        <w:shd w:val="clear" w:color="auto" w:fill="FFFFFF"/>
        <w:spacing w:before="0" w:beforeAutospacing="0" w:after="0" w:afterAutospacing="0"/>
        <w:ind w:left="420"/>
        <w:rPr>
          <w:color w:val="000000"/>
          <w:sz w:val="21"/>
          <w:szCs w:val="21"/>
        </w:rPr>
      </w:pPr>
      <w:r>
        <w:rPr>
          <w:rFonts w:hint="eastAsia"/>
        </w:rPr>
        <w:t>3)</w:t>
      </w:r>
      <w:r>
        <w:rPr>
          <w:rFonts w:hint="eastAsia"/>
          <w:sz w:val="21"/>
          <w:szCs w:val="21"/>
        </w:rPr>
        <w:t>  </w:t>
      </w:r>
      <w:r>
        <w:rPr>
          <w:rFonts w:hint="eastAsia"/>
          <w:color w:val="000000"/>
          <w:sz w:val="21"/>
          <w:szCs w:val="21"/>
        </w:rPr>
        <w:t>无异议的供应商无须回复。</w:t>
      </w:r>
    </w:p>
    <w:p>
      <w:pPr>
        <w:pStyle w:val="5"/>
        <w:shd w:val="clear" w:color="auto" w:fill="FFFFFF"/>
        <w:spacing w:before="0" w:beforeAutospacing="0" w:after="0" w:afterAutospacing="0"/>
        <w:ind w:left="420"/>
        <w:rPr>
          <w:rFonts w:ascii="微软雅黑" w:hAnsi="微软雅黑" w:eastAsia="微软雅黑"/>
          <w:color w:val="000000"/>
          <w:sz w:val="18"/>
          <w:szCs w:val="18"/>
        </w:rPr>
      </w:pPr>
      <w:r>
        <w:rPr>
          <w:rFonts w:hint="eastAsia"/>
          <w:color w:val="000000"/>
          <w:sz w:val="21"/>
          <w:szCs w:val="21"/>
        </w:rPr>
        <w:t>8.</w:t>
      </w:r>
      <w:r>
        <w:rPr>
          <w:rFonts w:hint="eastAsia"/>
          <w:color w:val="000000"/>
          <w:sz w:val="14"/>
          <w:szCs w:val="14"/>
        </w:rPr>
        <w:t>   </w:t>
      </w:r>
      <w:r>
        <w:rPr>
          <w:rFonts w:hint="eastAsia"/>
          <w:color w:val="000000"/>
          <w:sz w:val="21"/>
          <w:szCs w:val="21"/>
        </w:rPr>
        <w:t>联系方式</w:t>
      </w:r>
    </w:p>
    <w:p>
      <w:pPr>
        <w:pStyle w:val="5"/>
        <w:shd w:val="clear" w:color="auto" w:fill="FFFFFF"/>
        <w:spacing w:before="0" w:beforeAutospacing="0" w:after="0" w:afterAutospacing="0"/>
        <w:ind w:firstLine="420"/>
        <w:rPr>
          <w:rFonts w:hint="eastAsia"/>
          <w:color w:val="000000"/>
          <w:sz w:val="21"/>
          <w:szCs w:val="21"/>
          <w:lang w:eastAsia="zh-CN"/>
        </w:rPr>
      </w:pPr>
      <w:r>
        <w:rPr>
          <w:rFonts w:hint="eastAsia"/>
          <w:color w:val="000000"/>
          <w:sz w:val="21"/>
          <w:szCs w:val="21"/>
        </w:rPr>
        <w:t>采购人名称：北京市大兴区</w:t>
      </w:r>
      <w:r>
        <w:rPr>
          <w:rFonts w:hint="eastAsia"/>
          <w:color w:val="000000"/>
          <w:sz w:val="21"/>
          <w:szCs w:val="21"/>
          <w:lang w:eastAsia="zh-CN"/>
        </w:rPr>
        <w:t>机关事务管理服务中心</w:t>
      </w:r>
    </w:p>
    <w:p>
      <w:pPr>
        <w:pStyle w:val="5"/>
        <w:shd w:val="clear" w:color="auto" w:fill="FFFFFF"/>
        <w:spacing w:before="0" w:beforeAutospacing="0" w:after="0" w:afterAutospacing="0"/>
        <w:ind w:firstLine="420"/>
        <w:rPr>
          <w:rFonts w:hint="eastAsia"/>
          <w:color w:val="000000"/>
          <w:sz w:val="21"/>
          <w:szCs w:val="21"/>
        </w:rPr>
      </w:pPr>
      <w:r>
        <w:rPr>
          <w:rFonts w:hint="eastAsia"/>
          <w:color w:val="000000"/>
          <w:sz w:val="21"/>
          <w:szCs w:val="21"/>
        </w:rPr>
        <w:t>采购人地址：</w:t>
      </w:r>
      <w:r>
        <w:rPr>
          <w:rFonts w:hint="eastAsia"/>
          <w:color w:val="000000"/>
          <w:sz w:val="21"/>
          <w:szCs w:val="21"/>
          <w:lang w:val="en-US" w:eastAsia="zh-CN"/>
        </w:rPr>
        <w:t>北京市大兴区兴政街15号</w:t>
      </w:r>
    </w:p>
    <w:p>
      <w:pPr>
        <w:pStyle w:val="5"/>
        <w:shd w:val="clear" w:color="auto" w:fill="FFFFFF"/>
        <w:spacing w:before="0" w:beforeAutospacing="0" w:after="0" w:afterAutospacing="0"/>
        <w:ind w:firstLine="420"/>
        <w:rPr>
          <w:rFonts w:hint="default" w:eastAsia="宋体"/>
          <w:color w:val="000000"/>
          <w:sz w:val="21"/>
          <w:szCs w:val="21"/>
          <w:lang w:val="en-US" w:eastAsia="zh-CN"/>
        </w:rPr>
      </w:pPr>
      <w:r>
        <w:rPr>
          <w:rFonts w:hint="eastAsia"/>
          <w:color w:val="000000"/>
          <w:sz w:val="21"/>
          <w:szCs w:val="21"/>
        </w:rPr>
        <w:t>邮政编码：</w:t>
      </w:r>
      <w:r>
        <w:rPr>
          <w:rFonts w:hint="eastAsia"/>
          <w:color w:val="000000"/>
          <w:sz w:val="21"/>
          <w:szCs w:val="21"/>
          <w:lang w:val="en-US" w:eastAsia="zh-CN"/>
        </w:rPr>
        <w:t>102600</w:t>
      </w:r>
    </w:p>
    <w:p>
      <w:pPr>
        <w:pStyle w:val="5"/>
        <w:shd w:val="clear" w:color="auto" w:fill="FFFFFF"/>
        <w:spacing w:before="0" w:beforeAutospacing="0" w:after="0" w:afterAutospacing="0"/>
        <w:ind w:firstLine="420"/>
        <w:rPr>
          <w:rFonts w:hint="eastAsia" w:eastAsia="宋体"/>
          <w:color w:val="000000"/>
          <w:sz w:val="21"/>
          <w:szCs w:val="21"/>
          <w:lang w:eastAsia="zh-CN"/>
        </w:rPr>
      </w:pPr>
      <w:r>
        <w:rPr>
          <w:rFonts w:hint="eastAsia"/>
          <w:color w:val="000000"/>
          <w:sz w:val="21"/>
          <w:szCs w:val="21"/>
        </w:rPr>
        <w:t>项目联系人：王</w:t>
      </w:r>
      <w:r>
        <w:rPr>
          <w:rFonts w:hint="eastAsia"/>
          <w:color w:val="000000"/>
          <w:sz w:val="21"/>
          <w:szCs w:val="21"/>
          <w:lang w:eastAsia="zh-CN"/>
        </w:rPr>
        <w:t>科长</w:t>
      </w:r>
      <w:bookmarkStart w:id="0" w:name="_GoBack"/>
      <w:bookmarkEnd w:id="0"/>
    </w:p>
    <w:p>
      <w:pPr>
        <w:pStyle w:val="5"/>
        <w:shd w:val="clear" w:color="auto" w:fill="FFFFFF"/>
        <w:spacing w:before="0" w:beforeAutospacing="0" w:after="0" w:afterAutospacing="0"/>
        <w:ind w:firstLine="420"/>
        <w:rPr>
          <w:rFonts w:hint="default" w:ascii="微软雅黑" w:hAnsi="微软雅黑" w:eastAsia="微软雅黑"/>
          <w:color w:val="auto"/>
          <w:sz w:val="18"/>
          <w:szCs w:val="18"/>
          <w:lang w:val="en-US"/>
        </w:rPr>
      </w:pPr>
      <w:r>
        <w:rPr>
          <w:rFonts w:hint="eastAsia"/>
          <w:color w:val="000000"/>
          <w:sz w:val="21"/>
          <w:szCs w:val="21"/>
        </w:rPr>
        <w:t>联系电话：</w:t>
      </w:r>
      <w:r>
        <w:rPr>
          <w:rFonts w:hint="eastAsia"/>
          <w:color w:val="000000"/>
          <w:sz w:val="21"/>
          <w:szCs w:val="21"/>
          <w:lang w:val="en-US" w:eastAsia="zh-CN"/>
        </w:rPr>
        <w:t>010-81296065</w:t>
      </w:r>
    </w:p>
    <w:p>
      <w:pPr>
        <w:pStyle w:val="5"/>
        <w:shd w:val="clear" w:color="auto" w:fill="FFFFFF"/>
        <w:spacing w:before="0" w:beforeAutospacing="0" w:after="0" w:afterAutospacing="0"/>
        <w:rPr>
          <w:rFonts w:ascii="微软雅黑" w:hAnsi="微软雅黑" w:eastAsia="微软雅黑"/>
          <w:color w:val="auto"/>
          <w:sz w:val="18"/>
          <w:szCs w:val="18"/>
        </w:rPr>
      </w:pPr>
      <w:r>
        <w:rPr>
          <w:rFonts w:hint="eastAsia"/>
          <w:color w:val="auto"/>
          <w:sz w:val="21"/>
          <w:szCs w:val="21"/>
        </w:rPr>
        <w:t> 　　　　　　　　　　　　　　　　　　　　      北京市大兴区政府采购中心</w:t>
      </w:r>
    </w:p>
    <w:p>
      <w:pPr>
        <w:pStyle w:val="5"/>
        <w:shd w:val="clear" w:color="auto" w:fill="FFFFFF"/>
        <w:spacing w:before="0" w:beforeAutospacing="0" w:after="0" w:afterAutospacing="0"/>
        <w:ind w:left="5460" w:firstLine="420"/>
        <w:rPr>
          <w:color w:val="auto"/>
          <w:sz w:val="21"/>
          <w:szCs w:val="21"/>
        </w:rPr>
      </w:pPr>
      <w:r>
        <w:rPr>
          <w:rFonts w:hint="eastAsia"/>
          <w:color w:val="auto"/>
          <w:sz w:val="21"/>
          <w:szCs w:val="21"/>
        </w:rPr>
        <w:t>  202</w:t>
      </w:r>
      <w:r>
        <w:rPr>
          <w:rFonts w:hint="eastAsia"/>
          <w:color w:val="auto"/>
          <w:sz w:val="21"/>
          <w:szCs w:val="21"/>
          <w:lang w:val="en-US" w:eastAsia="zh-CN"/>
        </w:rPr>
        <w:t>1</w:t>
      </w:r>
      <w:r>
        <w:rPr>
          <w:rFonts w:hint="eastAsia"/>
          <w:color w:val="auto"/>
          <w:sz w:val="21"/>
          <w:szCs w:val="21"/>
        </w:rPr>
        <w:t>年</w:t>
      </w:r>
      <w:r>
        <w:rPr>
          <w:rFonts w:hint="eastAsia"/>
          <w:color w:val="auto"/>
          <w:sz w:val="21"/>
          <w:szCs w:val="21"/>
          <w:lang w:val="en-US" w:eastAsia="zh-CN"/>
        </w:rPr>
        <w:t>8</w:t>
      </w:r>
      <w:r>
        <w:rPr>
          <w:rFonts w:hint="eastAsia"/>
          <w:color w:val="auto"/>
          <w:sz w:val="21"/>
          <w:szCs w:val="21"/>
        </w:rPr>
        <w:t>月</w:t>
      </w:r>
      <w:r>
        <w:rPr>
          <w:rFonts w:hint="eastAsia"/>
          <w:color w:val="auto"/>
          <w:sz w:val="21"/>
          <w:szCs w:val="21"/>
          <w:lang w:val="en-US" w:eastAsia="zh-CN"/>
        </w:rPr>
        <w:t>24</w:t>
      </w:r>
      <w:r>
        <w:rPr>
          <w:rFonts w:hint="eastAsia"/>
          <w:color w:val="auto"/>
          <w:sz w:val="21"/>
          <w:szCs w:val="21"/>
        </w:rPr>
        <w:t>日</w:t>
      </w:r>
    </w:p>
    <w:p>
      <w:pPr>
        <w:pStyle w:val="5"/>
        <w:shd w:val="clear" w:color="auto" w:fill="FFFFFF"/>
        <w:spacing w:before="0" w:beforeAutospacing="0" w:after="0" w:afterAutospacing="0"/>
        <w:rPr>
          <w:color w:val="000000"/>
          <w:sz w:val="21"/>
          <w:szCs w:val="21"/>
        </w:rPr>
      </w:pPr>
    </w:p>
    <w:p>
      <w:pPr>
        <w:pStyle w:val="5"/>
        <w:shd w:val="clear" w:color="auto" w:fill="FFFFFF"/>
        <w:spacing w:before="0" w:beforeAutospacing="0" w:after="0" w:afterAutospacing="0"/>
        <w:rPr>
          <w:color w:val="000000"/>
          <w:sz w:val="21"/>
          <w:szCs w:val="21"/>
        </w:rPr>
      </w:pPr>
      <w:r>
        <w:rPr>
          <w:rFonts w:hint="eastAsia"/>
          <w:color w:val="000000"/>
          <w:sz w:val="21"/>
          <w:szCs w:val="21"/>
        </w:rPr>
        <w:t>附件：</w:t>
      </w:r>
    </w:p>
    <w:p>
      <w:pPr>
        <w:pStyle w:val="5"/>
        <w:shd w:val="clear" w:color="auto" w:fill="FFFFFF"/>
        <w:spacing w:before="0" w:beforeAutospacing="0" w:after="0" w:afterAutospacing="0"/>
        <w:rPr>
          <w:color w:val="000000"/>
          <w:sz w:val="21"/>
          <w:szCs w:val="21"/>
        </w:rPr>
      </w:pPr>
      <w:r>
        <w:rPr>
          <w:rFonts w:hint="eastAsia"/>
          <w:color w:val="000000"/>
          <w:sz w:val="21"/>
          <w:szCs w:val="21"/>
        </w:rPr>
        <w:t>1. 政府采购项目技术需求及评分细则（征求意见稿）</w:t>
      </w:r>
    </w:p>
    <w:p>
      <w:pPr>
        <w:pStyle w:val="5"/>
        <w:shd w:val="clear" w:color="auto" w:fill="FFFFFF"/>
        <w:spacing w:before="0" w:beforeAutospacing="0" w:after="0" w:afterAutospacing="0"/>
        <w:rPr>
          <w:rFonts w:ascii="微软雅黑" w:hAnsi="微软雅黑" w:eastAsia="微软雅黑"/>
          <w:color w:val="000000"/>
          <w:sz w:val="18"/>
          <w:szCs w:val="18"/>
        </w:rPr>
      </w:pPr>
      <w:r>
        <w:rPr>
          <w:rFonts w:hint="eastAsia"/>
          <w:color w:val="000000"/>
          <w:sz w:val="21"/>
          <w:szCs w:val="21"/>
        </w:rPr>
        <w:t>2.技术需求修改建议书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D8A"/>
    <w:rsid w:val="000417C0"/>
    <w:rsid w:val="00042046"/>
    <w:rsid w:val="00065C1E"/>
    <w:rsid w:val="000B0925"/>
    <w:rsid w:val="001D6E4D"/>
    <w:rsid w:val="001E3963"/>
    <w:rsid w:val="002763C2"/>
    <w:rsid w:val="002F6166"/>
    <w:rsid w:val="00327482"/>
    <w:rsid w:val="00417B98"/>
    <w:rsid w:val="00507511"/>
    <w:rsid w:val="00540FC8"/>
    <w:rsid w:val="005B3321"/>
    <w:rsid w:val="005D2559"/>
    <w:rsid w:val="005D71B2"/>
    <w:rsid w:val="00681CA0"/>
    <w:rsid w:val="00685244"/>
    <w:rsid w:val="006C1AD3"/>
    <w:rsid w:val="00706883"/>
    <w:rsid w:val="00734747"/>
    <w:rsid w:val="00766156"/>
    <w:rsid w:val="00872F45"/>
    <w:rsid w:val="00882D8A"/>
    <w:rsid w:val="00897C2B"/>
    <w:rsid w:val="00915424"/>
    <w:rsid w:val="00996D37"/>
    <w:rsid w:val="009A3EEA"/>
    <w:rsid w:val="009B2C97"/>
    <w:rsid w:val="00A14EC1"/>
    <w:rsid w:val="00A46245"/>
    <w:rsid w:val="00AB550B"/>
    <w:rsid w:val="00AC59EE"/>
    <w:rsid w:val="00B553D1"/>
    <w:rsid w:val="00B57751"/>
    <w:rsid w:val="00BE2818"/>
    <w:rsid w:val="00C17722"/>
    <w:rsid w:val="00C65632"/>
    <w:rsid w:val="00C66C11"/>
    <w:rsid w:val="00C70163"/>
    <w:rsid w:val="00CA0D88"/>
    <w:rsid w:val="00CA444A"/>
    <w:rsid w:val="00D104FF"/>
    <w:rsid w:val="00D20512"/>
    <w:rsid w:val="00D858A8"/>
    <w:rsid w:val="00E038EA"/>
    <w:rsid w:val="00E7401E"/>
    <w:rsid w:val="00F50625"/>
    <w:rsid w:val="00F62FBB"/>
    <w:rsid w:val="086F1531"/>
    <w:rsid w:val="0CD002B6"/>
    <w:rsid w:val="1A9D4C81"/>
    <w:rsid w:val="1BA87F49"/>
    <w:rsid w:val="200009C0"/>
    <w:rsid w:val="21B52CB1"/>
    <w:rsid w:val="246B27EA"/>
    <w:rsid w:val="25705230"/>
    <w:rsid w:val="2864601B"/>
    <w:rsid w:val="2DC04EA7"/>
    <w:rsid w:val="2F064264"/>
    <w:rsid w:val="384F0C05"/>
    <w:rsid w:val="3AB24FFC"/>
    <w:rsid w:val="48F92429"/>
    <w:rsid w:val="556076A5"/>
    <w:rsid w:val="6ABD0397"/>
    <w:rsid w:val="72C600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日期 Char"/>
    <w:basedOn w:val="7"/>
    <w:link w:val="2"/>
    <w:semiHidden/>
    <w:qFormat/>
    <w:uiPriority w:val="99"/>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116</Words>
  <Characters>666</Characters>
  <Lines>5</Lines>
  <Paragraphs>1</Paragraphs>
  <TotalTime>2</TotalTime>
  <ScaleCrop>false</ScaleCrop>
  <LinksUpToDate>false</LinksUpToDate>
  <CharactersWithSpaces>781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2019-06-03T03:33:00Z</dcterms:created>
  <dc:creator>User</dc:creator>
  <cp:lastModifiedBy>王 虎</cp:lastModifiedBy>
  <cp:lastPrinted>2019-07-02T02:22:00Z</cp:lastPrinted>
  <dcterms:modified xsi:type="dcterms:W3CDTF">2021-08-24T06:54:15Z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520F1CEBB69A40D8978ABA2326BC5596</vt:lpwstr>
  </property>
</Properties>
</file>